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15" w:rsidRPr="00973BBB" w:rsidRDefault="00E0692A" w:rsidP="00681FB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4901151</wp:posOffset>
            </wp:positionH>
            <wp:positionV relativeFrom="page">
              <wp:posOffset>73335</wp:posOffset>
            </wp:positionV>
            <wp:extent cx="1669415" cy="1143000"/>
            <wp:effectExtent l="0" t="0" r="6985" b="0"/>
            <wp:wrapTight wrapText="bothSides">
              <wp:wrapPolygon edited="0">
                <wp:start x="0" y="0"/>
                <wp:lineTo x="0" y="21240"/>
                <wp:lineTo x="21444" y="21240"/>
                <wp:lineTo x="21444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FB7">
        <w:rPr>
          <w:rFonts w:ascii="Helvetica" w:hAnsi="Helvetica" w:cs="Helvetica"/>
          <w:b/>
          <w:bCs/>
          <w:sz w:val="28"/>
        </w:rPr>
        <w:t xml:space="preserve"> </w:t>
      </w:r>
      <w:r w:rsidR="006245C7">
        <w:rPr>
          <w:rFonts w:ascii="Helvetica" w:hAnsi="Helvetica" w:cs="Helvetica"/>
          <w:b/>
          <w:bCs/>
          <w:sz w:val="28"/>
        </w:rPr>
        <w:t xml:space="preserve">           </w:t>
      </w:r>
      <w:r w:rsidR="00821A15" w:rsidRPr="00973BBB">
        <w:rPr>
          <w:rFonts w:ascii="Helvetica" w:hAnsi="Helvetica" w:cs="Helvetica"/>
          <w:b/>
          <w:bCs/>
          <w:sz w:val="28"/>
        </w:rPr>
        <w:t>The Society for Cryobiology</w:t>
      </w:r>
    </w:p>
    <w:p w:rsidR="00821A15" w:rsidRPr="00D5059B" w:rsidRDefault="006245C7" w:rsidP="00D5059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28"/>
        </w:rPr>
      </w:pPr>
      <w:r>
        <w:rPr>
          <w:rFonts w:ascii="Helvetica" w:hAnsi="Helvetica" w:cs="Helvetica"/>
          <w:b/>
          <w:bCs/>
          <w:sz w:val="28"/>
        </w:rPr>
        <w:t xml:space="preserve">             </w:t>
      </w:r>
      <w:r w:rsidR="00821A15" w:rsidRPr="00973BBB">
        <w:rPr>
          <w:rFonts w:ascii="Helvetica" w:hAnsi="Helvetica" w:cs="Helvetica"/>
          <w:b/>
          <w:bCs/>
          <w:sz w:val="28"/>
        </w:rPr>
        <w:t>Student Awards Application Form</w:t>
      </w:r>
      <w:r w:rsidR="005B54A1">
        <w:rPr>
          <w:rFonts w:ascii="Helvetica" w:hAnsi="Helvetica" w:cs="Helvetica"/>
          <w:b/>
          <w:bCs/>
          <w:sz w:val="28"/>
        </w:rPr>
        <w:br/>
      </w:r>
    </w:p>
    <w:p w:rsidR="00C626AF" w:rsidRPr="005B54A1" w:rsidRDefault="00C626AF" w:rsidP="00DF78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C0504D"/>
          <w:u w:color="0000FF"/>
        </w:rPr>
      </w:pPr>
      <w:r w:rsidRPr="005B54A1">
        <w:rPr>
          <w:rFonts w:ascii="Helvetica" w:hAnsi="Helvetica" w:cs="Helvetica"/>
          <w:b/>
          <w:bCs/>
        </w:rPr>
        <w:t>The deadline for ALL su</w:t>
      </w:r>
      <w:r w:rsidR="006245C7">
        <w:rPr>
          <w:rFonts w:ascii="Helvetica" w:hAnsi="Helvetica" w:cs="Helvetica"/>
          <w:b/>
          <w:bCs/>
        </w:rPr>
        <w:t>bmissions for awards is</w:t>
      </w:r>
      <w:r w:rsidRPr="005B54A1">
        <w:rPr>
          <w:rFonts w:ascii="Helvetica" w:hAnsi="Helvetica" w:cs="Helvetica"/>
          <w:b/>
          <w:bCs/>
        </w:rPr>
        <w:t xml:space="preserve"> </w:t>
      </w:r>
      <w:r w:rsidRPr="005B54A1">
        <w:rPr>
          <w:rFonts w:ascii="Helvetica" w:hAnsi="Helvetica" w:cs="Helvetica"/>
          <w:b/>
          <w:bCs/>
          <w:color w:val="FF0000"/>
          <w:u w:color="0000FF"/>
        </w:rPr>
        <w:t>March 31, 201</w:t>
      </w:r>
      <w:r w:rsidR="001F4A66">
        <w:rPr>
          <w:rFonts w:ascii="Helvetica" w:hAnsi="Helvetica" w:cs="Helvetica"/>
          <w:b/>
          <w:bCs/>
          <w:color w:val="FF0000"/>
          <w:u w:color="0000FF"/>
        </w:rPr>
        <w:t>7</w:t>
      </w:r>
      <w:r w:rsidRPr="005B54A1">
        <w:rPr>
          <w:rFonts w:ascii="Helvetica" w:hAnsi="Helvetica" w:cs="Helvetica"/>
          <w:b/>
          <w:bCs/>
          <w:color w:val="FF0000"/>
          <w:u w:color="0000FF"/>
        </w:rPr>
        <w:t>.</w:t>
      </w:r>
    </w:p>
    <w:p w:rsidR="00C626AF" w:rsidRPr="005B54A1" w:rsidRDefault="00C626AF" w:rsidP="00DF789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5B54A1" w:rsidRPr="00266B83" w:rsidRDefault="006245C7" w:rsidP="006245C7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u w:color="0000FF"/>
        </w:rPr>
      </w:pPr>
      <w:r>
        <w:rPr>
          <w:rFonts w:ascii="Helvetica" w:hAnsi="Helvetica" w:cs="Helvetica"/>
          <w:b/>
          <w:bCs/>
          <w:color w:val="000000"/>
          <w:u w:color="0000FF"/>
        </w:rPr>
        <w:t>A</w:t>
      </w:r>
      <w:r w:rsidR="00C626AF" w:rsidRPr="00266B83">
        <w:rPr>
          <w:rFonts w:ascii="Helvetica" w:hAnsi="Helvetica" w:cs="Helvetica"/>
          <w:b/>
          <w:bCs/>
          <w:color w:val="000000"/>
          <w:u w:color="0000FF"/>
        </w:rPr>
        <w:t>ll qu</w:t>
      </w:r>
      <w:r>
        <w:rPr>
          <w:rFonts w:ascii="Helvetica" w:hAnsi="Helvetica" w:cs="Helvetica"/>
          <w:b/>
          <w:bCs/>
          <w:color w:val="000000"/>
          <w:u w:color="0000FF"/>
        </w:rPr>
        <w:t xml:space="preserve">estions should be addressed to </w:t>
      </w:r>
      <w:r w:rsidR="00C626AF" w:rsidRPr="00266B83">
        <w:rPr>
          <w:rFonts w:ascii="Helvetica" w:hAnsi="Helvetica" w:cs="Helvetica"/>
          <w:b/>
          <w:bCs/>
          <w:color w:val="000000"/>
          <w:u w:color="0000FF"/>
        </w:rPr>
        <w:t>A</w:t>
      </w:r>
      <w:r w:rsidR="005B54A1" w:rsidRPr="00266B83">
        <w:rPr>
          <w:rFonts w:ascii="Helvetica" w:hAnsi="Helvetica" w:cs="Helvetica"/>
          <w:b/>
          <w:bCs/>
          <w:color w:val="000000"/>
          <w:u w:color="0000FF"/>
        </w:rPr>
        <w:t>wards Chair, Prof. James Benson,</w:t>
      </w:r>
    </w:p>
    <w:p w:rsidR="00A6613F" w:rsidRDefault="004303B3" w:rsidP="00427116">
      <w:pPr>
        <w:widowControl w:val="0"/>
        <w:autoSpaceDE w:val="0"/>
        <w:autoSpaceDN w:val="0"/>
        <w:adjustRightInd w:val="0"/>
        <w:jc w:val="center"/>
        <w:rPr>
          <w:rStyle w:val="Hyperlink"/>
          <w:rFonts w:ascii="Helvetica" w:hAnsi="Helvetica" w:cs="Helvetica"/>
          <w:b/>
          <w:bCs/>
          <w:u w:color="0000FF"/>
        </w:rPr>
      </w:pPr>
      <w:hyperlink r:id="rId8" w:history="1">
        <w:r w:rsidRPr="00DD6D7C">
          <w:rPr>
            <w:rStyle w:val="Hyperlink"/>
            <w:rFonts w:ascii="Helvetica" w:hAnsi="Helvetica" w:cs="Helvetica"/>
            <w:b/>
            <w:bCs/>
            <w:u w:color="0000FF"/>
          </w:rPr>
          <w:t>james.benson@usask.ca</w:t>
        </w:r>
      </w:hyperlink>
      <w:r>
        <w:rPr>
          <w:rStyle w:val="Hyperlink"/>
          <w:rFonts w:ascii="Helvetica" w:hAnsi="Helvetica" w:cs="Helvetica"/>
          <w:b/>
          <w:bCs/>
          <w:u w:color="0000FF"/>
        </w:rPr>
        <w:br/>
      </w:r>
    </w:p>
    <w:p w:rsidR="00A6613F" w:rsidRPr="00A6613F" w:rsidRDefault="00A6613F" w:rsidP="00427116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</w:rPr>
      </w:pPr>
      <w:r w:rsidRPr="00A6613F">
        <w:rPr>
          <w:rStyle w:val="Hyperlink"/>
          <w:rFonts w:asciiTheme="minorHAnsi" w:hAnsiTheme="minorHAnsi" w:cstheme="minorHAnsi"/>
          <w:bCs/>
          <w:color w:val="auto"/>
          <w:u w:val="none"/>
        </w:rPr>
        <w:t xml:space="preserve">Once you have completed this form and written the abbreviated version of your abstract (&lt;300 words) </w:t>
      </w:r>
      <w:r w:rsidR="004303B3">
        <w:rPr>
          <w:rStyle w:val="Hyperlink"/>
          <w:rFonts w:asciiTheme="minorHAnsi" w:hAnsiTheme="minorHAnsi" w:cstheme="minorHAnsi"/>
          <w:bCs/>
          <w:color w:val="auto"/>
          <w:u w:val="none"/>
        </w:rPr>
        <w:t>please enter at</w:t>
      </w:r>
      <w:r w:rsidRPr="00A6613F">
        <w:rPr>
          <w:rStyle w:val="Hyperlink"/>
          <w:rFonts w:asciiTheme="minorHAnsi" w:hAnsiTheme="minorHAnsi" w:cstheme="minorHAnsi"/>
          <w:bCs/>
          <w:color w:val="auto"/>
          <w:u w:val="none"/>
        </w:rPr>
        <w:br/>
      </w:r>
      <w:hyperlink r:id="rId9" w:history="1">
        <w:r w:rsidRPr="00827A52">
          <w:rPr>
            <w:rStyle w:val="Hyperlink"/>
            <w:rFonts w:asciiTheme="minorHAnsi" w:hAnsiTheme="minorHAnsi" w:cstheme="minorHAnsi"/>
            <w:bCs/>
          </w:rPr>
          <w:t>http://societyforcryobiology.org/enter-student-awards</w:t>
        </w:r>
      </w:hyperlink>
      <w:r>
        <w:rPr>
          <w:rStyle w:val="Hyperlink"/>
          <w:rFonts w:asciiTheme="minorHAnsi" w:hAnsiTheme="minorHAnsi" w:cstheme="minorHAnsi"/>
          <w:bCs/>
          <w:color w:val="auto"/>
          <w:u w:val="none"/>
        </w:rPr>
        <w:t xml:space="preserve"> </w:t>
      </w:r>
    </w:p>
    <w:p w:rsidR="00821A15" w:rsidRPr="00A6613F" w:rsidRDefault="00821A15" w:rsidP="00DF789A">
      <w:pPr>
        <w:widowControl w:val="0"/>
        <w:autoSpaceDE w:val="0"/>
        <w:autoSpaceDN w:val="0"/>
        <w:adjustRightInd w:val="0"/>
        <w:jc w:val="center"/>
        <w:rPr>
          <w:rFonts w:cs="Helvetica"/>
          <w:bCs/>
          <w:sz w:val="22"/>
        </w:rPr>
      </w:pPr>
    </w:p>
    <w:p w:rsidR="00DF789A" w:rsidRPr="005B54A1" w:rsidRDefault="00DF789A" w:rsidP="00DF789A">
      <w:pPr>
        <w:pStyle w:val="ListParagraph"/>
        <w:tabs>
          <w:tab w:val="left" w:pos="8086"/>
        </w:tabs>
        <w:ind w:left="0"/>
        <w:rPr>
          <w:b/>
          <w:sz w:val="22"/>
        </w:rPr>
      </w:pPr>
      <w:r w:rsidRPr="005B54A1">
        <w:rPr>
          <w:b/>
          <w:sz w:val="22"/>
        </w:rPr>
        <w:t>Your completed submission will automatically be c</w:t>
      </w:r>
      <w:r w:rsidR="004303B3">
        <w:rPr>
          <w:b/>
          <w:sz w:val="22"/>
        </w:rPr>
        <w:t>onsidered for the following awards</w:t>
      </w:r>
    </w:p>
    <w:p w:rsidR="00DF789A" w:rsidRPr="005B54A1" w:rsidRDefault="00DF789A" w:rsidP="00DF789A">
      <w:pPr>
        <w:pStyle w:val="ListParagraph"/>
        <w:tabs>
          <w:tab w:val="left" w:pos="8086"/>
        </w:tabs>
        <w:ind w:left="0"/>
        <w:rPr>
          <w:sz w:val="22"/>
        </w:rPr>
      </w:pPr>
    </w:p>
    <w:p w:rsidR="00DF789A" w:rsidRPr="005B54A1" w:rsidRDefault="00DF789A" w:rsidP="00DF789A">
      <w:pPr>
        <w:pStyle w:val="ListParagraph"/>
        <w:tabs>
          <w:tab w:val="left" w:pos="8086"/>
        </w:tabs>
        <w:ind w:left="0"/>
        <w:rPr>
          <w:b/>
          <w:sz w:val="22"/>
        </w:rPr>
      </w:pPr>
      <w:r w:rsidRPr="005B54A1">
        <w:rPr>
          <w:b/>
          <w:sz w:val="22"/>
        </w:rPr>
        <w:t>Student Travel Award:</w:t>
      </w:r>
    </w:p>
    <w:p w:rsidR="00DF789A" w:rsidRPr="005B54A1" w:rsidRDefault="00DF789A" w:rsidP="00DF789A">
      <w:pPr>
        <w:pStyle w:val="ListParagraph"/>
        <w:tabs>
          <w:tab w:val="left" w:pos="8086"/>
        </w:tabs>
        <w:ind w:left="0"/>
        <w:rPr>
          <w:sz w:val="22"/>
        </w:rPr>
      </w:pPr>
      <w:r w:rsidRPr="005B54A1">
        <w:rPr>
          <w:sz w:val="22"/>
        </w:rPr>
        <w:t xml:space="preserve">        This award is based on abstract ranking, and is typically around </w:t>
      </w:r>
      <w:r w:rsidR="00915066" w:rsidRPr="005B54A1">
        <w:rPr>
          <w:sz w:val="22"/>
        </w:rPr>
        <w:t>$</w:t>
      </w:r>
      <w:r w:rsidRPr="005B54A1">
        <w:rPr>
          <w:sz w:val="22"/>
        </w:rPr>
        <w:t xml:space="preserve">500-750 USD for travel expenses including travel, food and lodging, and registration.  Students may receive </w:t>
      </w:r>
      <w:r w:rsidR="00427116">
        <w:rPr>
          <w:sz w:val="22"/>
        </w:rPr>
        <w:t xml:space="preserve">a lifetime maximum of </w:t>
      </w:r>
      <w:r w:rsidRPr="005B54A1">
        <w:rPr>
          <w:sz w:val="22"/>
        </w:rPr>
        <w:t xml:space="preserve">two travel awards. </w:t>
      </w:r>
    </w:p>
    <w:p w:rsidR="00DF789A" w:rsidRPr="005B54A1" w:rsidRDefault="00DF789A" w:rsidP="00DF789A">
      <w:pPr>
        <w:pStyle w:val="ListParagraph"/>
        <w:tabs>
          <w:tab w:val="left" w:pos="8086"/>
        </w:tabs>
        <w:ind w:left="0"/>
        <w:rPr>
          <w:b/>
          <w:sz w:val="22"/>
        </w:rPr>
      </w:pPr>
    </w:p>
    <w:p w:rsidR="00DF789A" w:rsidRPr="005B54A1" w:rsidRDefault="00DF789A" w:rsidP="00DF789A">
      <w:pPr>
        <w:pStyle w:val="ListParagraph"/>
        <w:tabs>
          <w:tab w:val="left" w:pos="8086"/>
        </w:tabs>
        <w:ind w:left="0"/>
        <w:rPr>
          <w:b/>
          <w:sz w:val="22"/>
        </w:rPr>
      </w:pPr>
      <w:r w:rsidRPr="005B54A1">
        <w:rPr>
          <w:b/>
          <w:sz w:val="22"/>
        </w:rPr>
        <w:t xml:space="preserve">John K. </w:t>
      </w:r>
      <w:proofErr w:type="spellStart"/>
      <w:r w:rsidRPr="005B54A1">
        <w:rPr>
          <w:b/>
          <w:sz w:val="22"/>
        </w:rPr>
        <w:t>Critser</w:t>
      </w:r>
      <w:proofErr w:type="spellEnd"/>
      <w:r w:rsidRPr="005B54A1">
        <w:rPr>
          <w:b/>
          <w:sz w:val="22"/>
        </w:rPr>
        <w:t xml:space="preserve"> Travel Award: </w:t>
      </w:r>
    </w:p>
    <w:p w:rsidR="00427116" w:rsidRDefault="00DF789A" w:rsidP="005276B9">
      <w:pPr>
        <w:pStyle w:val="ListParagraph"/>
        <w:tabs>
          <w:tab w:val="left" w:pos="8086"/>
        </w:tabs>
        <w:ind w:left="0"/>
        <w:rPr>
          <w:sz w:val="22"/>
        </w:rPr>
      </w:pPr>
      <w:r w:rsidRPr="005B54A1">
        <w:rPr>
          <w:sz w:val="22"/>
        </w:rPr>
        <w:t xml:space="preserve">        This is awarded to the student with the top ranked submitted extended abstract</w:t>
      </w:r>
      <w:r w:rsidR="008D1A91" w:rsidRPr="005B54A1">
        <w:rPr>
          <w:sz w:val="22"/>
        </w:rPr>
        <w:t>, and is in the amount of $1500</w:t>
      </w:r>
      <w:r w:rsidR="00915066" w:rsidRPr="005B54A1">
        <w:rPr>
          <w:sz w:val="22"/>
        </w:rPr>
        <w:t xml:space="preserve"> USD</w:t>
      </w:r>
      <w:r w:rsidR="008D1A91" w:rsidRPr="005B54A1">
        <w:rPr>
          <w:sz w:val="22"/>
        </w:rPr>
        <w:t>.</w:t>
      </w:r>
    </w:p>
    <w:p w:rsidR="00427116" w:rsidRDefault="00427116" w:rsidP="005276B9">
      <w:pPr>
        <w:pStyle w:val="ListParagraph"/>
        <w:tabs>
          <w:tab w:val="left" w:pos="8086"/>
        </w:tabs>
        <w:ind w:left="0"/>
        <w:rPr>
          <w:sz w:val="22"/>
        </w:rPr>
      </w:pPr>
    </w:p>
    <w:p w:rsidR="005276B9" w:rsidRPr="005B54A1" w:rsidRDefault="00427116" w:rsidP="00D97E14">
      <w:pPr>
        <w:pStyle w:val="ListParagraph"/>
        <w:pBdr>
          <w:bottom w:val="single" w:sz="4" w:space="1" w:color="auto"/>
        </w:pBdr>
        <w:tabs>
          <w:tab w:val="left" w:pos="8086"/>
        </w:tabs>
        <w:ind w:left="0"/>
        <w:rPr>
          <w:sz w:val="22"/>
        </w:rPr>
      </w:pPr>
      <w:r w:rsidRPr="005B54A1">
        <w:rPr>
          <w:b/>
          <w:sz w:val="22"/>
        </w:rPr>
        <w:t>Stud</w:t>
      </w:r>
      <w:r>
        <w:rPr>
          <w:b/>
          <w:sz w:val="22"/>
        </w:rPr>
        <w:t>ent poster competition</w:t>
      </w:r>
      <w:proofErr w:type="gramStart"/>
      <w:r>
        <w:rPr>
          <w:b/>
          <w:sz w:val="22"/>
        </w:rPr>
        <w:t>:</w:t>
      </w:r>
      <w:proofErr w:type="gramEnd"/>
      <w:r>
        <w:rPr>
          <w:b/>
          <w:sz w:val="22"/>
        </w:rPr>
        <w:br/>
      </w:r>
      <w:r w:rsidRPr="005B54A1">
        <w:rPr>
          <w:sz w:val="22"/>
        </w:rPr>
        <w:t>This is awarded to the student with the top ranked poster and is in the amount of $500 USD.</w:t>
      </w:r>
      <w:r w:rsidR="00D97E14">
        <w:rPr>
          <w:sz w:val="22"/>
        </w:rPr>
        <w:br/>
      </w:r>
      <w:r w:rsidR="00915066" w:rsidRPr="005B54A1">
        <w:rPr>
          <w:b/>
          <w:sz w:val="22"/>
        </w:rPr>
        <w:tab/>
      </w:r>
    </w:p>
    <w:p w:rsidR="00D97E14" w:rsidRDefault="00D97E14" w:rsidP="00DF789A">
      <w:pPr>
        <w:tabs>
          <w:tab w:val="left" w:pos="8086"/>
        </w:tabs>
        <w:rPr>
          <w:sz w:val="22"/>
        </w:rPr>
      </w:pPr>
    </w:p>
    <w:p w:rsidR="005B54A1" w:rsidRPr="00AE164D" w:rsidRDefault="005B54A1" w:rsidP="00DF789A">
      <w:pPr>
        <w:tabs>
          <w:tab w:val="left" w:pos="8086"/>
        </w:tabs>
        <w:rPr>
          <w:b/>
        </w:rPr>
      </w:pPr>
      <w:r w:rsidRPr="00AE164D">
        <w:rPr>
          <w:b/>
        </w:rPr>
        <w:t>Opt-in Awards</w:t>
      </w:r>
      <w:r w:rsidR="00DF789A" w:rsidRPr="00AE164D">
        <w:rPr>
          <w:b/>
        </w:rPr>
        <w:t xml:space="preserve">           </w:t>
      </w:r>
    </w:p>
    <w:p w:rsidR="005B54A1" w:rsidRPr="005B54A1" w:rsidRDefault="005B54A1" w:rsidP="00DF789A">
      <w:pPr>
        <w:tabs>
          <w:tab w:val="left" w:pos="8086"/>
        </w:tabs>
        <w:rPr>
          <w:sz w:val="22"/>
        </w:rPr>
      </w:pPr>
    </w:p>
    <w:p w:rsidR="00DF789A" w:rsidRPr="005B54A1" w:rsidRDefault="00427116" w:rsidP="00DF789A">
      <w:pPr>
        <w:tabs>
          <w:tab w:val="left" w:pos="8086"/>
        </w:tabs>
        <w:rPr>
          <w:sz w:val="22"/>
        </w:rPr>
      </w:pPr>
      <w:r>
        <w:rPr>
          <w:sz w:val="22"/>
        </w:rPr>
        <w:t>I wish to be</w:t>
      </w:r>
      <w:r w:rsidR="00DF789A" w:rsidRPr="005B54A1">
        <w:rPr>
          <w:sz w:val="22"/>
        </w:rPr>
        <w:t xml:space="preserve"> considered for the </w:t>
      </w:r>
      <w:r w:rsidR="00AE164D">
        <w:rPr>
          <w:sz w:val="22"/>
        </w:rPr>
        <w:t xml:space="preserve">Peter L. </w:t>
      </w:r>
      <w:proofErr w:type="spellStart"/>
      <w:r w:rsidR="00AE164D">
        <w:rPr>
          <w:sz w:val="22"/>
        </w:rPr>
        <w:t>Steponkus</w:t>
      </w:r>
      <w:proofErr w:type="spellEnd"/>
      <w:r w:rsidR="00AE164D">
        <w:rPr>
          <w:sz w:val="22"/>
        </w:rPr>
        <w:t xml:space="preserve"> Crystal Award. </w:t>
      </w:r>
    </w:p>
    <w:p w:rsidR="00DF789A" w:rsidRPr="005B54A1" w:rsidRDefault="00DF789A" w:rsidP="00DF789A">
      <w:pPr>
        <w:pStyle w:val="ListParagraph"/>
        <w:tabs>
          <w:tab w:val="left" w:pos="8086"/>
        </w:tabs>
        <w:ind w:left="0"/>
        <w:rPr>
          <w:sz w:val="22"/>
        </w:rPr>
      </w:pPr>
    </w:p>
    <w:p w:rsidR="006A5106" w:rsidRPr="00D97E14" w:rsidRDefault="00990F38" w:rsidP="00D97E14">
      <w:pPr>
        <w:pStyle w:val="ListParagraph"/>
        <w:tabs>
          <w:tab w:val="left" w:pos="8086"/>
        </w:tabs>
        <w:ind w:left="360"/>
        <w:rPr>
          <w:sz w:val="22"/>
        </w:rPr>
      </w:pPr>
      <w:sdt>
        <w:sdtPr>
          <w:rPr>
            <w:b/>
            <w:sz w:val="22"/>
          </w:rPr>
          <w:id w:val="-116160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03B3">
            <w:rPr>
              <w:rFonts w:ascii="MS Gothic" w:eastAsia="MS Gothic" w:hAnsi="MS Gothic" w:hint="eastAsia"/>
              <w:b/>
              <w:sz w:val="22"/>
            </w:rPr>
            <w:t>☐</w:t>
          </w:r>
        </w:sdtContent>
      </w:sdt>
      <w:r w:rsidR="00D97E14">
        <w:rPr>
          <w:b/>
          <w:sz w:val="22"/>
        </w:rPr>
        <w:t xml:space="preserve">  </w:t>
      </w:r>
      <w:r w:rsidR="00DF789A" w:rsidRPr="005B54A1">
        <w:rPr>
          <w:b/>
          <w:sz w:val="22"/>
        </w:rPr>
        <w:t xml:space="preserve">Peter L. </w:t>
      </w:r>
      <w:proofErr w:type="spellStart"/>
      <w:r w:rsidR="00DF789A" w:rsidRPr="005B54A1">
        <w:rPr>
          <w:b/>
          <w:sz w:val="22"/>
        </w:rPr>
        <w:t>Steponkus</w:t>
      </w:r>
      <w:proofErr w:type="spellEnd"/>
      <w:r w:rsidR="00DF789A" w:rsidRPr="005B54A1">
        <w:rPr>
          <w:b/>
          <w:sz w:val="22"/>
        </w:rPr>
        <w:t xml:space="preserve"> Crystal Competition and Award</w:t>
      </w:r>
      <w:r w:rsidR="005B54A1" w:rsidRPr="005B54A1">
        <w:rPr>
          <w:b/>
          <w:sz w:val="22"/>
        </w:rPr>
        <w:br/>
      </w:r>
      <w:proofErr w:type="gramStart"/>
      <w:r w:rsidR="005B54A1" w:rsidRPr="005B54A1">
        <w:rPr>
          <w:sz w:val="22"/>
        </w:rPr>
        <w:t>The</w:t>
      </w:r>
      <w:proofErr w:type="gramEnd"/>
      <w:r w:rsidR="005B54A1" w:rsidRPr="005B54A1">
        <w:rPr>
          <w:sz w:val="22"/>
        </w:rPr>
        <w:t xml:space="preserve"> top four applicants will be selected to present their work in a special session during the upcoming cryobiology meeting. Being selected for this session is an honor and the top presentation from this session will be awarded the Peter L. </w:t>
      </w:r>
      <w:proofErr w:type="spellStart"/>
      <w:r w:rsidR="005B54A1" w:rsidRPr="005B54A1">
        <w:rPr>
          <w:sz w:val="22"/>
        </w:rPr>
        <w:t>Steponkus</w:t>
      </w:r>
      <w:proofErr w:type="spellEnd"/>
      <w:r w:rsidR="005B54A1" w:rsidRPr="005B54A1">
        <w:rPr>
          <w:sz w:val="22"/>
        </w:rPr>
        <w:t xml:space="preserve"> Crystal Award and an honorarium of </w:t>
      </w:r>
      <w:r w:rsidR="005B54A1">
        <w:rPr>
          <w:sz w:val="22"/>
        </w:rPr>
        <w:t>$</w:t>
      </w:r>
      <w:r w:rsidR="005B54A1" w:rsidRPr="005B54A1">
        <w:rPr>
          <w:sz w:val="22"/>
        </w:rPr>
        <w:t>1000 USD.</w:t>
      </w:r>
      <w:r w:rsidR="00D97E14">
        <w:rPr>
          <w:sz w:val="22"/>
        </w:rPr>
        <w:br/>
      </w:r>
      <w:r w:rsidR="00E6663B">
        <w:rPr>
          <w:sz w:val="22"/>
        </w:rPr>
        <w:br/>
      </w:r>
      <w:r w:rsidR="006A5106">
        <w:rPr>
          <w:b/>
        </w:rPr>
        <w:br w:type="page"/>
      </w:r>
    </w:p>
    <w:p w:rsidR="00DF789A" w:rsidRPr="005276B9" w:rsidRDefault="00DF789A" w:rsidP="00DF789A">
      <w:pPr>
        <w:pStyle w:val="ListParagraph"/>
        <w:tabs>
          <w:tab w:val="left" w:pos="8086"/>
        </w:tabs>
        <w:ind w:left="0"/>
        <w:rPr>
          <w:b/>
        </w:rPr>
      </w:pPr>
      <w:r w:rsidRPr="005276B9">
        <w:rPr>
          <w:b/>
        </w:rPr>
        <w:lastRenderedPageBreak/>
        <w:t>Applicant information: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>Name:</w:t>
      </w:r>
      <w:r w:rsidR="00640F23">
        <w:t xml:space="preserve">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 xml:space="preserve">University: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 xml:space="preserve">Degree program: </w:t>
      </w:r>
    </w:p>
    <w:p w:rsidR="001F4A66" w:rsidRDefault="00DF789A" w:rsidP="00DF789A">
      <w:pPr>
        <w:pStyle w:val="ListParagraph"/>
        <w:tabs>
          <w:tab w:val="left" w:pos="8086"/>
        </w:tabs>
        <w:ind w:left="0"/>
      </w:pPr>
      <w:r>
        <w:t>Mailing Address:</w:t>
      </w:r>
      <w:r w:rsidR="00640F23">
        <w:t xml:space="preserve">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 xml:space="preserve">Email address: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>Phone Number:</w:t>
      </w:r>
      <w:r w:rsidR="00640F23">
        <w:t xml:space="preserve">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>Are you a member of the Society for Cryobiology?  (</w:t>
      </w:r>
      <w:r w:rsidR="008D1A91">
        <w:t>“</w:t>
      </w:r>
      <w:r>
        <w:t>Yes</w:t>
      </w:r>
      <w:r w:rsidR="008D1A91">
        <w:t>”</w:t>
      </w:r>
      <w:r>
        <w:t xml:space="preserve">, </w:t>
      </w:r>
      <w:proofErr w:type="spellStart"/>
      <w:r>
        <w:t>or</w:t>
      </w:r>
      <w:r w:rsidR="008D1A91">
        <w:t>”</w:t>
      </w:r>
      <w:r>
        <w:t>Pending</w:t>
      </w:r>
      <w:proofErr w:type="spellEnd"/>
      <w:r>
        <w:t xml:space="preserve"> approval</w:t>
      </w:r>
      <w:r w:rsidR="008D1A91">
        <w:t>”</w:t>
      </w:r>
      <w:r>
        <w:t xml:space="preserve"> </w:t>
      </w:r>
      <w:proofErr w:type="gramStart"/>
      <w:r>
        <w:t xml:space="preserve">if </w:t>
      </w:r>
      <w:r w:rsidR="008D1A91">
        <w:t xml:space="preserve"> you</w:t>
      </w:r>
      <w:proofErr w:type="gramEnd"/>
      <w:r w:rsidR="008D1A91">
        <w:t xml:space="preserve"> have applied for student membership</w:t>
      </w:r>
      <w:r>
        <w:t>)</w:t>
      </w:r>
      <w:r w:rsidR="00FE4649">
        <w:t>: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</w:p>
    <w:p w:rsidR="00295380" w:rsidRDefault="00295380" w:rsidP="00DF789A">
      <w:pPr>
        <w:pStyle w:val="ListParagraph"/>
        <w:tabs>
          <w:tab w:val="left" w:pos="8086"/>
        </w:tabs>
        <w:ind w:left="0"/>
        <w:rPr>
          <w:i/>
        </w:rPr>
      </w:pPr>
      <w:r>
        <w:rPr>
          <w:i/>
        </w:rPr>
        <w:t xml:space="preserve">Note that applicant tax information may be requested in order to disburse awards. </w:t>
      </w:r>
    </w:p>
    <w:p w:rsidR="00295380" w:rsidRPr="00295380" w:rsidRDefault="00295380" w:rsidP="00DF789A">
      <w:pPr>
        <w:pStyle w:val="ListParagraph"/>
        <w:tabs>
          <w:tab w:val="left" w:pos="8086"/>
        </w:tabs>
        <w:ind w:left="0"/>
        <w:rPr>
          <w:i/>
        </w:rPr>
      </w:pPr>
    </w:p>
    <w:p w:rsidR="00DF789A" w:rsidRPr="005276B9" w:rsidRDefault="00DF789A" w:rsidP="00DF789A">
      <w:pPr>
        <w:pStyle w:val="ListParagraph"/>
        <w:tabs>
          <w:tab w:val="left" w:pos="8086"/>
        </w:tabs>
        <w:ind w:left="0"/>
        <w:rPr>
          <w:b/>
        </w:rPr>
      </w:pPr>
      <w:r w:rsidRPr="005276B9">
        <w:rPr>
          <w:b/>
        </w:rPr>
        <w:t>Applicant’s academic advisor information: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>Name:</w:t>
      </w:r>
      <w:r w:rsidR="00640F23">
        <w:t xml:space="preserve">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>University:</w:t>
      </w:r>
      <w:r w:rsidR="00640F23">
        <w:t xml:space="preserve">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>Department:</w:t>
      </w:r>
      <w:r w:rsidR="00640F23">
        <w:t xml:space="preserve">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>Mailing Address:</w:t>
      </w:r>
      <w:r w:rsidR="00640F23">
        <w:t xml:space="preserve">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 xml:space="preserve">Email address: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  <w:r>
        <w:t>Phone Number:</w:t>
      </w:r>
      <w:r w:rsidR="00640F23">
        <w:t xml:space="preserve">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</w:p>
    <w:p w:rsidR="00DF789A" w:rsidRPr="005276B9" w:rsidRDefault="00DF789A" w:rsidP="00DF789A">
      <w:pPr>
        <w:pStyle w:val="ListParagraph"/>
        <w:tabs>
          <w:tab w:val="left" w:pos="8086"/>
        </w:tabs>
        <w:ind w:left="0"/>
        <w:rPr>
          <w:b/>
        </w:rPr>
      </w:pPr>
      <w:r w:rsidRPr="005276B9">
        <w:rPr>
          <w:b/>
        </w:rPr>
        <w:t xml:space="preserve">Estimated travel costs: </w:t>
      </w:r>
    </w:p>
    <w:p w:rsidR="00DF789A" w:rsidRDefault="00DF789A" w:rsidP="00DF789A">
      <w:pPr>
        <w:pStyle w:val="ListParagraph"/>
        <w:tabs>
          <w:tab w:val="left" w:pos="8086"/>
        </w:tabs>
        <w:ind w:left="0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1350"/>
        <w:gridCol w:w="1710"/>
        <w:gridCol w:w="1260"/>
      </w:tblGrid>
      <w:tr w:rsidR="00DF789A" w:rsidRPr="00266B83" w:rsidTr="00266B83">
        <w:tc>
          <w:tcPr>
            <w:tcW w:w="2695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</w:p>
        </w:tc>
        <w:tc>
          <w:tcPr>
            <w:tcW w:w="1350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  <w:r w:rsidRPr="00266B83">
              <w:t>Estimated Costs</w:t>
            </w:r>
          </w:p>
        </w:tc>
        <w:tc>
          <w:tcPr>
            <w:tcW w:w="1710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  <w:r w:rsidRPr="00266B83">
              <w:t>Funds available</w:t>
            </w:r>
          </w:p>
        </w:tc>
        <w:tc>
          <w:tcPr>
            <w:tcW w:w="1260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  <w:r w:rsidRPr="00266B83">
              <w:t>Funds needed</w:t>
            </w:r>
          </w:p>
        </w:tc>
      </w:tr>
      <w:tr w:rsidR="00DF789A" w:rsidRPr="00266B83" w:rsidTr="00266B83">
        <w:tc>
          <w:tcPr>
            <w:tcW w:w="2695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  <w:r w:rsidRPr="00266B83">
              <w:t>Transportation (US$)</w:t>
            </w:r>
          </w:p>
        </w:tc>
        <w:tc>
          <w:tcPr>
            <w:tcW w:w="1350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</w:p>
        </w:tc>
        <w:tc>
          <w:tcPr>
            <w:tcW w:w="1710" w:type="dxa"/>
            <w:shd w:val="clear" w:color="auto" w:fill="auto"/>
          </w:tcPr>
          <w:p w:rsidR="00DF789A" w:rsidRPr="00266B83" w:rsidRDefault="00DF789A" w:rsidP="001F4A66">
            <w:pPr>
              <w:pStyle w:val="ListParagraph"/>
              <w:tabs>
                <w:tab w:val="left" w:pos="8086"/>
              </w:tabs>
              <w:ind w:left="0"/>
            </w:pPr>
          </w:p>
        </w:tc>
        <w:tc>
          <w:tcPr>
            <w:tcW w:w="1260" w:type="dxa"/>
            <w:shd w:val="clear" w:color="auto" w:fill="auto"/>
          </w:tcPr>
          <w:p w:rsidR="00DF789A" w:rsidRPr="00266B83" w:rsidRDefault="00DF789A" w:rsidP="001F4A66">
            <w:pPr>
              <w:pStyle w:val="ListParagraph"/>
              <w:tabs>
                <w:tab w:val="left" w:pos="8086"/>
              </w:tabs>
              <w:ind w:left="0"/>
            </w:pPr>
          </w:p>
        </w:tc>
      </w:tr>
      <w:tr w:rsidR="00DF789A" w:rsidRPr="00266B83" w:rsidTr="00266B83">
        <w:tc>
          <w:tcPr>
            <w:tcW w:w="2695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  <w:r w:rsidRPr="00266B83">
              <w:t>Hotel (US$)</w:t>
            </w:r>
          </w:p>
        </w:tc>
        <w:tc>
          <w:tcPr>
            <w:tcW w:w="1350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</w:p>
        </w:tc>
        <w:tc>
          <w:tcPr>
            <w:tcW w:w="1710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</w:p>
        </w:tc>
        <w:tc>
          <w:tcPr>
            <w:tcW w:w="1260" w:type="dxa"/>
            <w:shd w:val="clear" w:color="auto" w:fill="auto"/>
          </w:tcPr>
          <w:p w:rsidR="00DF789A" w:rsidRPr="00266B83" w:rsidRDefault="00DF789A" w:rsidP="001F4A66">
            <w:pPr>
              <w:pStyle w:val="ListParagraph"/>
              <w:tabs>
                <w:tab w:val="left" w:pos="8086"/>
              </w:tabs>
              <w:ind w:left="0"/>
            </w:pPr>
          </w:p>
        </w:tc>
      </w:tr>
      <w:tr w:rsidR="00DF789A" w:rsidRPr="00266B83" w:rsidTr="00266B83">
        <w:tc>
          <w:tcPr>
            <w:tcW w:w="2695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  <w:r w:rsidRPr="00266B83">
              <w:t>Other costs</w:t>
            </w:r>
            <w:r w:rsidR="00D97E14">
              <w:t xml:space="preserve"> – please specify</w:t>
            </w:r>
            <w:r w:rsidRPr="00266B83">
              <w:t xml:space="preserve"> (US$)</w:t>
            </w:r>
          </w:p>
        </w:tc>
        <w:tc>
          <w:tcPr>
            <w:tcW w:w="1350" w:type="dxa"/>
            <w:shd w:val="clear" w:color="auto" w:fill="auto"/>
          </w:tcPr>
          <w:p w:rsidR="00DF789A" w:rsidRPr="00266B83" w:rsidRDefault="00DF789A" w:rsidP="00001AD7">
            <w:pPr>
              <w:pStyle w:val="ListParagraph"/>
              <w:tabs>
                <w:tab w:val="left" w:pos="8086"/>
              </w:tabs>
              <w:ind w:left="0"/>
            </w:pPr>
          </w:p>
        </w:tc>
        <w:tc>
          <w:tcPr>
            <w:tcW w:w="1710" w:type="dxa"/>
            <w:shd w:val="clear" w:color="auto" w:fill="auto"/>
          </w:tcPr>
          <w:p w:rsidR="00DF789A" w:rsidRPr="00266B83" w:rsidRDefault="00DF789A" w:rsidP="00266B83">
            <w:pPr>
              <w:pStyle w:val="ListParagraph"/>
              <w:tabs>
                <w:tab w:val="left" w:pos="8086"/>
              </w:tabs>
              <w:ind w:left="0"/>
            </w:pPr>
          </w:p>
        </w:tc>
        <w:tc>
          <w:tcPr>
            <w:tcW w:w="1260" w:type="dxa"/>
            <w:shd w:val="clear" w:color="auto" w:fill="auto"/>
          </w:tcPr>
          <w:p w:rsidR="00DF789A" w:rsidRPr="00266B83" w:rsidRDefault="00DF789A" w:rsidP="001F4A66">
            <w:pPr>
              <w:pStyle w:val="ListParagraph"/>
              <w:tabs>
                <w:tab w:val="left" w:pos="8086"/>
              </w:tabs>
              <w:ind w:left="0"/>
            </w:pPr>
          </w:p>
        </w:tc>
      </w:tr>
    </w:tbl>
    <w:p w:rsidR="00DF789A" w:rsidRDefault="00DF789A" w:rsidP="00DF789A">
      <w:pPr>
        <w:pStyle w:val="ListParagraph"/>
        <w:tabs>
          <w:tab w:val="left" w:pos="8086"/>
        </w:tabs>
        <w:ind w:left="0"/>
      </w:pPr>
    </w:p>
    <w:p w:rsidR="005276B9" w:rsidRDefault="005276B9">
      <w:r>
        <w:br w:type="page"/>
      </w:r>
    </w:p>
    <w:p w:rsidR="001C79A1" w:rsidRDefault="001C79A1" w:rsidP="00DF789A">
      <w:pPr>
        <w:pStyle w:val="ListParagraph"/>
        <w:tabs>
          <w:tab w:val="left" w:pos="8086"/>
        </w:tabs>
        <w:ind w:left="0"/>
      </w:pP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Extended Abstract of the Paper to be </w:t>
      </w:r>
      <w:proofErr w:type="gramStart"/>
      <w:r>
        <w:rPr>
          <w:rFonts w:ascii="Helvetica" w:hAnsi="Helvetica" w:cs="Helvetica"/>
          <w:b/>
          <w:bCs/>
        </w:rPr>
        <w:t>Presented</w:t>
      </w:r>
      <w:proofErr w:type="gramEnd"/>
      <w:r>
        <w:rPr>
          <w:rFonts w:ascii="Helvetica" w:hAnsi="Helvetica" w:cs="Helvetica"/>
          <w:b/>
          <w:bCs/>
        </w:rPr>
        <w:t xml:space="preserve"> by Applicant.</w:t>
      </w: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i/>
          <w:iCs/>
        </w:rPr>
        <w:t xml:space="preserve">(Complete in Font 12 Arial or similar—only 1 Figure </w:t>
      </w:r>
      <w:r>
        <w:rPr>
          <w:rFonts w:ascii="Helvetica" w:hAnsi="Helvetica" w:cs="Helvetica"/>
          <w:i/>
          <w:iCs/>
          <w:u w:val="single"/>
        </w:rPr>
        <w:t>or</w:t>
      </w:r>
      <w:r>
        <w:rPr>
          <w:rFonts w:ascii="Helvetica" w:hAnsi="Helvetica" w:cs="Helvetica"/>
          <w:i/>
          <w:iCs/>
        </w:rPr>
        <w:t xml:space="preserve"> Table permitted—section lengths will be strictly enforced)</w:t>
      </w: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5B74E1" w:rsidRDefault="005276B9" w:rsidP="005B74E1">
      <w:r>
        <w:rPr>
          <w:rFonts w:ascii="Helvetica" w:hAnsi="Helvetica" w:cs="Helvetica"/>
          <w:b/>
          <w:bCs/>
        </w:rPr>
        <w:t xml:space="preserve">Title </w:t>
      </w:r>
      <w:r>
        <w:rPr>
          <w:rFonts w:ascii="Helvetica" w:hAnsi="Helvetica" w:cs="Helvetica"/>
          <w:i/>
          <w:iCs/>
        </w:rPr>
        <w:t>(less than 20 words):</w:t>
      </w:r>
      <w:r>
        <w:rPr>
          <w:rFonts w:ascii="Helvetica" w:hAnsi="Helvetica" w:cs="Helvetica"/>
          <w:b/>
          <w:bCs/>
        </w:rPr>
        <w:t xml:space="preserve"> </w:t>
      </w: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Summary </w:t>
      </w:r>
      <w:r>
        <w:rPr>
          <w:rFonts w:ascii="Helvetica" w:hAnsi="Helvetica" w:cs="Helvetica"/>
          <w:i/>
          <w:iCs/>
        </w:rPr>
        <w:t>(less than 100 words):</w:t>
      </w:r>
      <w:r>
        <w:rPr>
          <w:rFonts w:ascii="Helvetica" w:hAnsi="Helvetica" w:cs="Helvetica"/>
          <w:b/>
          <w:bCs/>
        </w:rPr>
        <w:t xml:space="preserve"> </w:t>
      </w:r>
    </w:p>
    <w:p w:rsidR="001F4A66" w:rsidRDefault="001F4A66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</w:rPr>
        <w:t xml:space="preserve">Background </w:t>
      </w:r>
      <w:r>
        <w:rPr>
          <w:rFonts w:ascii="Helvetica" w:hAnsi="Helvetica" w:cs="Helvetica"/>
          <w:i/>
          <w:iCs/>
        </w:rPr>
        <w:t xml:space="preserve">(less than 250 words): </w:t>
      </w:r>
    </w:p>
    <w:p w:rsidR="001F4A66" w:rsidRDefault="001F4A66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5276B9" w:rsidRPr="00D7176B" w:rsidRDefault="005276B9" w:rsidP="005276B9">
      <w:pPr>
        <w:widowControl w:val="0"/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Helvetica" w:hAnsi="Helvetica" w:cs="Helvetica"/>
          <w:b/>
          <w:bCs/>
        </w:rPr>
        <w:t xml:space="preserve">Hypothesis or purpose statement </w:t>
      </w:r>
      <w:r>
        <w:rPr>
          <w:rFonts w:ascii="Helvetica" w:hAnsi="Helvetica" w:cs="Helvetica"/>
          <w:i/>
          <w:iCs/>
        </w:rPr>
        <w:t xml:space="preserve">(less than 50 words—a purpose is admissible ONLY in the case of engineering or other technical work; e.g. it is okay to use a purpose statement if you are designing and building a device or writing a new piece of software; you must have a hypothesis for all scientific proposals): </w:t>
      </w: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 xml:space="preserve">Materials and Methods or Theory </w:t>
      </w:r>
      <w:r>
        <w:rPr>
          <w:rFonts w:ascii="Helvetica" w:hAnsi="Helvetica" w:cs="Helvetica"/>
          <w:i/>
          <w:iCs/>
        </w:rPr>
        <w:t>(less than 250 words):</w:t>
      </w:r>
      <w:r>
        <w:rPr>
          <w:rFonts w:ascii="Helvetica" w:hAnsi="Helvetica" w:cs="Helvetica"/>
          <w:b/>
          <w:bCs/>
        </w:rPr>
        <w:t xml:space="preserve"> </w:t>
      </w:r>
    </w:p>
    <w:p w:rsidR="001F4A66" w:rsidRDefault="001F4A66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5276B9" w:rsidRPr="00D7556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Cs/>
        </w:rPr>
      </w:pPr>
      <w:r>
        <w:rPr>
          <w:rFonts w:ascii="Helvetica" w:hAnsi="Helvetica" w:cs="Helvetica"/>
          <w:b/>
          <w:bCs/>
        </w:rPr>
        <w:t xml:space="preserve">Results and Significance </w:t>
      </w:r>
      <w:r>
        <w:rPr>
          <w:rFonts w:ascii="Helvetica" w:hAnsi="Helvetica" w:cs="Helvetica"/>
          <w:i/>
          <w:iCs/>
        </w:rPr>
        <w:t>(less than 600 words):</w:t>
      </w:r>
      <w:r w:rsidR="00D53721">
        <w:rPr>
          <w:rFonts w:ascii="Arial" w:hAnsi="Arial" w:cs="Arial"/>
          <w:iCs/>
        </w:rPr>
        <w:t xml:space="preserve"> </w:t>
      </w:r>
    </w:p>
    <w:p w:rsidR="005276B9" w:rsidRDefault="005276B9" w:rsidP="005276B9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D02626" w:rsidRDefault="005276B9" w:rsidP="005276B9">
      <w:pPr>
        <w:pStyle w:val="ListParagraph"/>
        <w:tabs>
          <w:tab w:val="left" w:pos="8086"/>
        </w:tabs>
        <w:ind w:left="0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b/>
          <w:bCs/>
        </w:rPr>
        <w:t xml:space="preserve">Citations </w:t>
      </w:r>
      <w:r>
        <w:rPr>
          <w:rFonts w:ascii="Helvetica" w:hAnsi="Helvetica" w:cs="Helvetica"/>
          <w:i/>
          <w:iCs/>
        </w:rPr>
        <w:t>(4 or less)</w:t>
      </w:r>
    </w:p>
    <w:p w:rsidR="00FE3E30" w:rsidRDefault="00FE3E30" w:rsidP="005276B9">
      <w:pPr>
        <w:pStyle w:val="ListParagraph"/>
        <w:tabs>
          <w:tab w:val="left" w:pos="8086"/>
        </w:tabs>
        <w:ind w:left="0"/>
        <w:rPr>
          <w:rFonts w:ascii="Arial" w:hAnsi="Arial" w:cs="Arial"/>
        </w:rPr>
      </w:pPr>
    </w:p>
    <w:p w:rsidR="00741E96" w:rsidRPr="00C14E79" w:rsidRDefault="00741E96" w:rsidP="005276B9">
      <w:pPr>
        <w:pStyle w:val="ListParagraph"/>
        <w:tabs>
          <w:tab w:val="left" w:pos="8086"/>
        </w:tabs>
        <w:ind w:left="0"/>
        <w:rPr>
          <w:rFonts w:ascii="Arial" w:hAnsi="Arial" w:cs="Arial"/>
        </w:rPr>
      </w:pPr>
    </w:p>
    <w:sectPr w:rsidR="00741E96" w:rsidRPr="00C14E79" w:rsidSect="005B54A1">
      <w:footerReference w:type="default" r:id="rId10"/>
      <w:pgSz w:w="12240" w:h="15840"/>
      <w:pgMar w:top="993" w:right="1440" w:bottom="284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F38" w:rsidRDefault="00990F38" w:rsidP="005276B9">
      <w:r>
        <w:separator/>
      </w:r>
    </w:p>
  </w:endnote>
  <w:endnote w:type="continuationSeparator" w:id="0">
    <w:p w:rsidR="00990F38" w:rsidRDefault="00990F38" w:rsidP="0052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6AF" w:rsidRPr="005276B9" w:rsidRDefault="00C626AF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4303B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 w:rsidR="004303B3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F38" w:rsidRDefault="00990F38" w:rsidP="005276B9">
      <w:r>
        <w:separator/>
      </w:r>
    </w:p>
  </w:footnote>
  <w:footnote w:type="continuationSeparator" w:id="0">
    <w:p w:rsidR="00990F38" w:rsidRDefault="00990F38" w:rsidP="00527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F2ADC"/>
    <w:multiLevelType w:val="hybridMultilevel"/>
    <w:tmpl w:val="F900F6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1E5A"/>
    <w:multiLevelType w:val="hybridMultilevel"/>
    <w:tmpl w:val="16FE7B72"/>
    <w:lvl w:ilvl="0" w:tplc="AEDCD5C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15"/>
    <w:rsid w:val="00001AD7"/>
    <w:rsid w:val="00045005"/>
    <w:rsid w:val="00060816"/>
    <w:rsid w:val="00083AE5"/>
    <w:rsid w:val="000867A1"/>
    <w:rsid w:val="000C2E94"/>
    <w:rsid w:val="000D064A"/>
    <w:rsid w:val="00160F48"/>
    <w:rsid w:val="001627F4"/>
    <w:rsid w:val="00174A8D"/>
    <w:rsid w:val="001806B5"/>
    <w:rsid w:val="001A12AC"/>
    <w:rsid w:val="001A47F9"/>
    <w:rsid w:val="001B07A5"/>
    <w:rsid w:val="001C79A1"/>
    <w:rsid w:val="001F4A66"/>
    <w:rsid w:val="001F650E"/>
    <w:rsid w:val="00247A03"/>
    <w:rsid w:val="00266B83"/>
    <w:rsid w:val="00283547"/>
    <w:rsid w:val="00295380"/>
    <w:rsid w:val="002A0D52"/>
    <w:rsid w:val="00334470"/>
    <w:rsid w:val="00343655"/>
    <w:rsid w:val="00354522"/>
    <w:rsid w:val="00357098"/>
    <w:rsid w:val="00396C2B"/>
    <w:rsid w:val="003A2B35"/>
    <w:rsid w:val="003D2A2B"/>
    <w:rsid w:val="003E5623"/>
    <w:rsid w:val="003F1C06"/>
    <w:rsid w:val="00427116"/>
    <w:rsid w:val="004303B3"/>
    <w:rsid w:val="005101D5"/>
    <w:rsid w:val="00513C71"/>
    <w:rsid w:val="0052291B"/>
    <w:rsid w:val="005276B9"/>
    <w:rsid w:val="005313F2"/>
    <w:rsid w:val="00565387"/>
    <w:rsid w:val="0057055A"/>
    <w:rsid w:val="00584A7F"/>
    <w:rsid w:val="005A6D7C"/>
    <w:rsid w:val="005B54A1"/>
    <w:rsid w:val="005B74E1"/>
    <w:rsid w:val="006245C7"/>
    <w:rsid w:val="00640F23"/>
    <w:rsid w:val="00657827"/>
    <w:rsid w:val="00681FB7"/>
    <w:rsid w:val="006A5106"/>
    <w:rsid w:val="006B7846"/>
    <w:rsid w:val="006D0B86"/>
    <w:rsid w:val="006D3B4C"/>
    <w:rsid w:val="00740EB9"/>
    <w:rsid w:val="00741E96"/>
    <w:rsid w:val="00747FF7"/>
    <w:rsid w:val="0075644E"/>
    <w:rsid w:val="00773345"/>
    <w:rsid w:val="00773611"/>
    <w:rsid w:val="00786401"/>
    <w:rsid w:val="007E3E56"/>
    <w:rsid w:val="007F2DD3"/>
    <w:rsid w:val="00821A15"/>
    <w:rsid w:val="008D1A91"/>
    <w:rsid w:val="008F485E"/>
    <w:rsid w:val="00915066"/>
    <w:rsid w:val="00933447"/>
    <w:rsid w:val="009633F4"/>
    <w:rsid w:val="00973BBB"/>
    <w:rsid w:val="00990F38"/>
    <w:rsid w:val="00992E04"/>
    <w:rsid w:val="00992F7D"/>
    <w:rsid w:val="00A07CC2"/>
    <w:rsid w:val="00A2756F"/>
    <w:rsid w:val="00A47BE9"/>
    <w:rsid w:val="00A6613F"/>
    <w:rsid w:val="00A84716"/>
    <w:rsid w:val="00A9213B"/>
    <w:rsid w:val="00AA0F19"/>
    <w:rsid w:val="00AC1CFA"/>
    <w:rsid w:val="00AC4968"/>
    <w:rsid w:val="00AE164D"/>
    <w:rsid w:val="00AF2772"/>
    <w:rsid w:val="00B700CF"/>
    <w:rsid w:val="00B916F2"/>
    <w:rsid w:val="00B94AF4"/>
    <w:rsid w:val="00BA58DC"/>
    <w:rsid w:val="00BE168D"/>
    <w:rsid w:val="00C14E79"/>
    <w:rsid w:val="00C626AF"/>
    <w:rsid w:val="00C700F3"/>
    <w:rsid w:val="00C95DB2"/>
    <w:rsid w:val="00CC73C2"/>
    <w:rsid w:val="00CE0ABA"/>
    <w:rsid w:val="00CF4B83"/>
    <w:rsid w:val="00D02626"/>
    <w:rsid w:val="00D3634B"/>
    <w:rsid w:val="00D5059B"/>
    <w:rsid w:val="00D53721"/>
    <w:rsid w:val="00D7176B"/>
    <w:rsid w:val="00D75569"/>
    <w:rsid w:val="00D97E14"/>
    <w:rsid w:val="00DD4BF8"/>
    <w:rsid w:val="00DF789A"/>
    <w:rsid w:val="00E001CF"/>
    <w:rsid w:val="00E048E1"/>
    <w:rsid w:val="00E0556B"/>
    <w:rsid w:val="00E0692A"/>
    <w:rsid w:val="00E1441B"/>
    <w:rsid w:val="00E52AEF"/>
    <w:rsid w:val="00E6663B"/>
    <w:rsid w:val="00E72FEF"/>
    <w:rsid w:val="00E74347"/>
    <w:rsid w:val="00ED7815"/>
    <w:rsid w:val="00EE790F"/>
    <w:rsid w:val="00F004B0"/>
    <w:rsid w:val="00F107A3"/>
    <w:rsid w:val="00F45019"/>
    <w:rsid w:val="00F47518"/>
    <w:rsid w:val="00F54C08"/>
    <w:rsid w:val="00F645F7"/>
    <w:rsid w:val="00F96945"/>
    <w:rsid w:val="00FE3E30"/>
    <w:rsid w:val="00FE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842DC-28DC-452C-9C6B-4AEBBF95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15"/>
    <w:pPr>
      <w:ind w:left="720"/>
      <w:contextualSpacing/>
    </w:pPr>
  </w:style>
  <w:style w:type="table" w:styleId="TableGrid">
    <w:name w:val="Table Grid"/>
    <w:basedOn w:val="TableNormal"/>
    <w:uiPriority w:val="39"/>
    <w:rsid w:val="00DF7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6B9"/>
  </w:style>
  <w:style w:type="paragraph" w:styleId="Footer">
    <w:name w:val="footer"/>
    <w:basedOn w:val="Normal"/>
    <w:link w:val="FooterChar"/>
    <w:uiPriority w:val="99"/>
    <w:unhideWhenUsed/>
    <w:rsid w:val="00527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6B9"/>
  </w:style>
  <w:style w:type="paragraph" w:styleId="BalloonText">
    <w:name w:val="Balloon Text"/>
    <w:basedOn w:val="Normal"/>
    <w:link w:val="BalloonTextChar"/>
    <w:uiPriority w:val="99"/>
    <w:semiHidden/>
    <w:unhideWhenUsed/>
    <w:rsid w:val="0078640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640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A0D52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5B54A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benson@usask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ocietyforcryobiology.org/enter-student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2908</CharactersWithSpaces>
  <SharedDoc>false</SharedDoc>
  <HLinks>
    <vt:vector size="24" baseType="variant">
      <vt:variant>
        <vt:i4>7798845</vt:i4>
      </vt:variant>
      <vt:variant>
        <vt:i4>9</vt:i4>
      </vt:variant>
      <vt:variant>
        <vt:i4>0</vt:i4>
      </vt:variant>
      <vt:variant>
        <vt:i4>5</vt:i4>
      </vt:variant>
      <vt:variant>
        <vt:lpwstr>http://cryo2016.exordo.com/</vt:lpwstr>
      </vt:variant>
      <vt:variant>
        <vt:lpwstr/>
      </vt:variant>
      <vt:variant>
        <vt:i4>7798845</vt:i4>
      </vt:variant>
      <vt:variant>
        <vt:i4>6</vt:i4>
      </vt:variant>
      <vt:variant>
        <vt:i4>0</vt:i4>
      </vt:variant>
      <vt:variant>
        <vt:i4>5</vt:i4>
      </vt:variant>
      <vt:variant>
        <vt:lpwstr>http://cryo2016.exordo.com/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http://www.societyforcryobiology.org/new-membership-applications</vt:lpwstr>
      </vt:variant>
      <vt:variant>
        <vt:lpwstr/>
      </vt:variant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mailto:studentawards@societyforcryobiology.org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Benson</dc:creator>
  <cp:keywords/>
  <cp:lastModifiedBy>Nicole</cp:lastModifiedBy>
  <cp:revision>4</cp:revision>
  <dcterms:created xsi:type="dcterms:W3CDTF">2017-02-26T01:57:00Z</dcterms:created>
  <dcterms:modified xsi:type="dcterms:W3CDTF">2017-02-26T01:59:00Z</dcterms:modified>
</cp:coreProperties>
</file>